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X="108" w:tblpY="-3002"/>
        <w:tblOverlap w:val="nev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528"/>
        <w:gridCol w:w="3851"/>
      </w:tblGrid>
      <w:tr w:rsidR="00E52373" w:rsidTr="00957C40">
        <w:trPr>
          <w:trHeight w:val="841"/>
        </w:trPr>
        <w:tc>
          <w:tcPr>
            <w:tcW w:w="5755" w:type="dxa"/>
            <w:gridSpan w:val="2"/>
          </w:tcPr>
          <w:p w:rsidR="00E52373" w:rsidRDefault="0059683C" w:rsidP="00E52373">
            <w:r>
              <w:t xml:space="preserve"> </w:t>
            </w:r>
          </w:p>
        </w:tc>
        <w:tc>
          <w:tcPr>
            <w:tcW w:w="3851" w:type="dxa"/>
          </w:tcPr>
          <w:p w:rsidR="00E52373" w:rsidRDefault="00E52373" w:rsidP="00E52373"/>
        </w:tc>
      </w:tr>
      <w:tr w:rsidR="00E52373" w:rsidTr="00957C40">
        <w:trPr>
          <w:trHeight w:val="838"/>
        </w:trPr>
        <w:tc>
          <w:tcPr>
            <w:tcW w:w="5755" w:type="dxa"/>
            <w:gridSpan w:val="2"/>
          </w:tcPr>
          <w:p w:rsidR="00E52373" w:rsidRDefault="00206A42" w:rsidP="00E52373">
            <w:r w:rsidRPr="00206A42">
              <w:rPr>
                <w:noProof/>
                <w:lang w:eastAsia="pl-PL"/>
              </w:rPr>
              <w:drawing>
                <wp:inline distT="0" distB="0" distL="0" distR="0">
                  <wp:extent cx="1510665" cy="501015"/>
                  <wp:effectExtent l="0" t="0" r="0" b="0"/>
                  <wp:docPr id="1" name="Obraz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665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1" w:type="dxa"/>
          </w:tcPr>
          <w:p w:rsidR="003E260F" w:rsidRDefault="003E260F" w:rsidP="00184224">
            <w:pPr>
              <w:pStyle w:val="Arial10i50"/>
            </w:pPr>
          </w:p>
        </w:tc>
      </w:tr>
      <w:tr w:rsidR="000A3B14" w:rsidRPr="005C536C" w:rsidTr="00DD4A10">
        <w:tc>
          <w:tcPr>
            <w:tcW w:w="3227" w:type="dxa"/>
          </w:tcPr>
          <w:p w:rsidR="000A3B14" w:rsidRDefault="000A3B14" w:rsidP="00DD4A10">
            <w:pPr>
              <w:pStyle w:val="Arial10i50"/>
              <w:rPr>
                <w:rFonts w:cs="Arial"/>
                <w:b/>
                <w:szCs w:val="21"/>
              </w:rPr>
            </w:pPr>
          </w:p>
          <w:p w:rsidR="000A3B14" w:rsidRDefault="000A3B14" w:rsidP="00DD4A10">
            <w:pPr>
              <w:pStyle w:val="Arial10i50"/>
              <w:rPr>
                <w:rFonts w:cs="Arial"/>
                <w:b/>
                <w:szCs w:val="21"/>
              </w:rPr>
            </w:pPr>
          </w:p>
          <w:p w:rsidR="000A3B14" w:rsidRDefault="000A3B14" w:rsidP="00DD4A10">
            <w:pPr>
              <w:pStyle w:val="Arial10i50"/>
              <w:rPr>
                <w:rFonts w:cs="Arial"/>
                <w:b/>
                <w:szCs w:val="21"/>
              </w:rPr>
            </w:pPr>
          </w:p>
          <w:p w:rsidR="000A3B14" w:rsidRDefault="000A3B14" w:rsidP="00DD4A10">
            <w:pPr>
              <w:pStyle w:val="Arial10i50"/>
              <w:rPr>
                <w:rFonts w:cs="Arial"/>
                <w:b/>
                <w:szCs w:val="21"/>
              </w:rPr>
            </w:pPr>
          </w:p>
          <w:p w:rsidR="000A3B14" w:rsidRDefault="000A3B14" w:rsidP="00DD4A10">
            <w:pPr>
              <w:pStyle w:val="Arial10i50"/>
              <w:rPr>
                <w:rFonts w:cs="Arial"/>
                <w:b/>
                <w:szCs w:val="21"/>
              </w:rPr>
            </w:pPr>
          </w:p>
          <w:p w:rsidR="000A3B14" w:rsidRPr="005C536C" w:rsidRDefault="000A3B14" w:rsidP="00DD4A10">
            <w:pPr>
              <w:pStyle w:val="Arial10i50"/>
              <w:rPr>
                <w:rFonts w:cs="Arial"/>
                <w:b/>
                <w:szCs w:val="21"/>
              </w:rPr>
            </w:pPr>
            <w:r w:rsidRPr="005C536C">
              <w:rPr>
                <w:rFonts w:cs="Arial"/>
                <w:b/>
                <w:szCs w:val="21"/>
              </w:rPr>
              <w:t>Zarządzenie Nr</w:t>
            </w:r>
            <w:r>
              <w:rPr>
                <w:rFonts w:cs="Arial"/>
                <w:b/>
                <w:szCs w:val="21"/>
              </w:rPr>
              <w:t xml:space="preserve">  </w:t>
            </w:r>
            <w:r w:rsidR="004B5094">
              <w:rPr>
                <w:rFonts w:cs="Arial"/>
                <w:b/>
                <w:szCs w:val="21"/>
              </w:rPr>
              <w:t>00002/18</w:t>
            </w:r>
            <w:r>
              <w:rPr>
                <w:rFonts w:cs="Arial"/>
                <w:b/>
                <w:szCs w:val="21"/>
              </w:rPr>
              <w:t xml:space="preserve">   </w:t>
            </w:r>
          </w:p>
        </w:tc>
        <w:tc>
          <w:tcPr>
            <w:tcW w:w="6379" w:type="dxa"/>
            <w:gridSpan w:val="2"/>
          </w:tcPr>
          <w:p w:rsidR="000A3B14" w:rsidRPr="005C536C" w:rsidRDefault="000A3B14" w:rsidP="00DD4A10">
            <w:pPr>
              <w:pStyle w:val="Arial10i50"/>
              <w:rPr>
                <w:rFonts w:cs="Arial"/>
                <w:szCs w:val="21"/>
              </w:rPr>
            </w:pPr>
          </w:p>
        </w:tc>
      </w:tr>
      <w:tr w:rsidR="000A3B14" w:rsidRPr="005C536C" w:rsidTr="00DD4A10">
        <w:trPr>
          <w:trHeight w:val="100"/>
        </w:trPr>
        <w:tc>
          <w:tcPr>
            <w:tcW w:w="3227" w:type="dxa"/>
            <w:tcBorders>
              <w:bottom w:val="single" w:sz="4" w:space="0" w:color="auto"/>
            </w:tcBorders>
          </w:tcPr>
          <w:p w:rsidR="000A3B14" w:rsidRPr="005C536C" w:rsidRDefault="000A3B14" w:rsidP="00DD4A10">
            <w:pPr>
              <w:pStyle w:val="Arial10i50"/>
              <w:rPr>
                <w:rFonts w:cs="Arial"/>
                <w:szCs w:val="21"/>
              </w:rPr>
            </w:pP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:rsidR="000A3B14" w:rsidRPr="005C536C" w:rsidRDefault="000A3B14" w:rsidP="00DD4A10">
            <w:pPr>
              <w:pStyle w:val="Arial10i50"/>
              <w:rPr>
                <w:rFonts w:cs="Arial"/>
                <w:szCs w:val="21"/>
              </w:rPr>
            </w:pPr>
          </w:p>
        </w:tc>
      </w:tr>
      <w:tr w:rsidR="000A3B14" w:rsidRPr="004D1B45" w:rsidTr="00DD4A10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B14" w:rsidRPr="004D1B45" w:rsidRDefault="000A3B14" w:rsidP="00DD4A10">
            <w:pPr>
              <w:pStyle w:val="Arial10i50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z</w:t>
            </w:r>
            <w:r w:rsidRPr="004D1B45">
              <w:rPr>
                <w:rFonts w:cs="Arial"/>
                <w:szCs w:val="21"/>
              </w:rPr>
              <w:t xml:space="preserve"> dnia</w:t>
            </w:r>
            <w:r>
              <w:rPr>
                <w:rFonts w:cs="Arial"/>
                <w:szCs w:val="21"/>
              </w:rPr>
              <w:t xml:space="preserve">         </w:t>
            </w:r>
            <w:r w:rsidR="004B5094">
              <w:rPr>
                <w:rFonts w:cs="Arial"/>
                <w:szCs w:val="21"/>
              </w:rPr>
              <w:t>4 stycznia 2018 r.</w:t>
            </w:r>
            <w:bookmarkStart w:id="0" w:name="_GoBack"/>
            <w:bookmarkEnd w:id="0"/>
          </w:p>
        </w:tc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B14" w:rsidRPr="004D1B45" w:rsidRDefault="000A3B14" w:rsidP="00DD4A10">
            <w:pPr>
              <w:pStyle w:val="Arial10i50"/>
              <w:rPr>
                <w:rFonts w:cs="Arial"/>
                <w:szCs w:val="21"/>
              </w:rPr>
            </w:pPr>
          </w:p>
          <w:p w:rsidR="000A3B14" w:rsidRPr="004D1B45" w:rsidRDefault="000A3B14" w:rsidP="00DD4A10">
            <w:pPr>
              <w:pStyle w:val="Arial10i50"/>
              <w:rPr>
                <w:rFonts w:cs="Arial"/>
                <w:szCs w:val="21"/>
              </w:rPr>
            </w:pPr>
          </w:p>
          <w:p w:rsidR="000A3B14" w:rsidRPr="004D1B45" w:rsidRDefault="000A3B14" w:rsidP="00DD4A10">
            <w:pPr>
              <w:pStyle w:val="Arial10i50"/>
              <w:rPr>
                <w:rFonts w:cs="Arial"/>
                <w:szCs w:val="21"/>
              </w:rPr>
            </w:pPr>
          </w:p>
        </w:tc>
      </w:tr>
      <w:tr w:rsidR="000A3B14" w:rsidRPr="004D1B45" w:rsidTr="00DD4A10">
        <w:tc>
          <w:tcPr>
            <w:tcW w:w="3227" w:type="dxa"/>
            <w:tcBorders>
              <w:top w:val="single" w:sz="4" w:space="0" w:color="auto"/>
            </w:tcBorders>
          </w:tcPr>
          <w:p w:rsidR="000A3B14" w:rsidRPr="004D1B45" w:rsidRDefault="000A3B14" w:rsidP="00DD4A10">
            <w:pPr>
              <w:pStyle w:val="Arial10i50"/>
              <w:rPr>
                <w:szCs w:val="21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</w:tcBorders>
          </w:tcPr>
          <w:p w:rsidR="000A3B14" w:rsidRPr="004D1B45" w:rsidRDefault="000A3B14" w:rsidP="00DD4A10">
            <w:pPr>
              <w:pStyle w:val="Arial10i50"/>
              <w:rPr>
                <w:szCs w:val="21"/>
              </w:rPr>
            </w:pPr>
          </w:p>
        </w:tc>
      </w:tr>
      <w:tr w:rsidR="000A3B14" w:rsidRPr="004D1B45" w:rsidTr="00DD4A10">
        <w:trPr>
          <w:trHeight w:val="140"/>
        </w:trPr>
        <w:tc>
          <w:tcPr>
            <w:tcW w:w="3227" w:type="dxa"/>
            <w:tcBorders>
              <w:bottom w:val="single" w:sz="4" w:space="0" w:color="auto"/>
            </w:tcBorders>
          </w:tcPr>
          <w:p w:rsidR="000A3B14" w:rsidRPr="004D1B45" w:rsidRDefault="000A3B14" w:rsidP="00DD4A10">
            <w:pPr>
              <w:pStyle w:val="Arial10i50"/>
              <w:rPr>
                <w:szCs w:val="21"/>
              </w:rPr>
            </w:pPr>
            <w:r w:rsidRPr="004D1B45">
              <w:rPr>
                <w:szCs w:val="21"/>
              </w:rPr>
              <w:t>Organ wydający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:rsidR="000A3B14" w:rsidRPr="004D1B45" w:rsidRDefault="000A3B14" w:rsidP="00DD4A10">
            <w:pPr>
              <w:pStyle w:val="Arial10i50"/>
              <w:rPr>
                <w:szCs w:val="21"/>
              </w:rPr>
            </w:pPr>
            <w:r w:rsidRPr="004D1B45">
              <w:rPr>
                <w:szCs w:val="21"/>
              </w:rPr>
              <w:t>Marszałek Województwa Śląskiego</w:t>
            </w:r>
          </w:p>
          <w:p w:rsidR="000A3B14" w:rsidRPr="004D1B45" w:rsidRDefault="000A3B14" w:rsidP="00DD4A10">
            <w:pPr>
              <w:pStyle w:val="Arial10i50"/>
              <w:rPr>
                <w:szCs w:val="21"/>
              </w:rPr>
            </w:pPr>
          </w:p>
        </w:tc>
      </w:tr>
      <w:tr w:rsidR="000A3B14" w:rsidRPr="004D1B45" w:rsidTr="00DD4A10">
        <w:tc>
          <w:tcPr>
            <w:tcW w:w="3227" w:type="dxa"/>
            <w:tcBorders>
              <w:top w:val="single" w:sz="4" w:space="0" w:color="auto"/>
            </w:tcBorders>
          </w:tcPr>
          <w:p w:rsidR="000A3B14" w:rsidRPr="004D1B45" w:rsidRDefault="000A3B14" w:rsidP="00DD4A10">
            <w:pPr>
              <w:pStyle w:val="Arial10i50"/>
              <w:rPr>
                <w:rFonts w:cs="Arial"/>
                <w:szCs w:val="21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</w:tcBorders>
          </w:tcPr>
          <w:p w:rsidR="000A3B14" w:rsidRPr="004D1B45" w:rsidRDefault="000A3B14" w:rsidP="00DD4A10">
            <w:pPr>
              <w:pStyle w:val="Arial10i50"/>
              <w:rPr>
                <w:rFonts w:cs="Arial"/>
                <w:szCs w:val="21"/>
              </w:rPr>
            </w:pPr>
          </w:p>
        </w:tc>
      </w:tr>
      <w:tr w:rsidR="000A3B14" w:rsidRPr="004D1B45" w:rsidTr="00DD4A10">
        <w:tc>
          <w:tcPr>
            <w:tcW w:w="3227" w:type="dxa"/>
          </w:tcPr>
          <w:p w:rsidR="000A3B14" w:rsidRPr="004D1B45" w:rsidRDefault="000A3B14" w:rsidP="00DD4A10">
            <w:pPr>
              <w:pStyle w:val="Arial10i50"/>
              <w:rPr>
                <w:rFonts w:cs="Arial"/>
                <w:szCs w:val="21"/>
              </w:rPr>
            </w:pPr>
            <w:r w:rsidRPr="004D1B45">
              <w:rPr>
                <w:rFonts w:cs="Arial"/>
                <w:szCs w:val="21"/>
              </w:rPr>
              <w:t>W sprawie</w:t>
            </w:r>
          </w:p>
        </w:tc>
        <w:tc>
          <w:tcPr>
            <w:tcW w:w="6379" w:type="dxa"/>
            <w:gridSpan w:val="2"/>
          </w:tcPr>
          <w:p w:rsidR="000A3B14" w:rsidRPr="00517087" w:rsidRDefault="00E058EC" w:rsidP="00511669">
            <w:pPr>
              <w:jc w:val="both"/>
              <w:rPr>
                <w:rFonts w:ascii="Arial" w:eastAsia="Calibri" w:hAnsi="Arial" w:cs="Arial"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Cs/>
                <w:sz w:val="21"/>
                <w:szCs w:val="21"/>
              </w:rPr>
              <w:t>Zmiany Zarządzenia nr 0001</w:t>
            </w:r>
            <w:r w:rsidR="00511669">
              <w:rPr>
                <w:rFonts w:ascii="Arial" w:eastAsia="Calibri" w:hAnsi="Arial" w:cs="Arial"/>
                <w:bCs/>
                <w:sz w:val="21"/>
                <w:szCs w:val="21"/>
              </w:rPr>
              <w:t>2</w:t>
            </w:r>
            <w:r w:rsidR="001810D9">
              <w:rPr>
                <w:rFonts w:ascii="Arial" w:eastAsia="Calibri" w:hAnsi="Arial" w:cs="Arial"/>
                <w:bCs/>
                <w:sz w:val="21"/>
                <w:szCs w:val="21"/>
              </w:rPr>
              <w:t>/2016 Marszałka Województwa Śląskiego z dnia 1 marca 2016 r. w sprawie utworzenia Rady Działalności Pożytku Publicznego Województwa Śląskiego</w:t>
            </w:r>
            <w:r w:rsidR="00511669">
              <w:rPr>
                <w:rFonts w:ascii="Arial" w:eastAsia="Calibri" w:hAnsi="Arial" w:cs="Arial"/>
                <w:bCs/>
                <w:sz w:val="21"/>
                <w:szCs w:val="21"/>
              </w:rPr>
              <w:t xml:space="preserve"> z </w:t>
            </w:r>
            <w:proofErr w:type="spellStart"/>
            <w:r w:rsidR="00511669">
              <w:rPr>
                <w:rFonts w:ascii="Arial" w:eastAsia="Calibri" w:hAnsi="Arial" w:cs="Arial"/>
                <w:bCs/>
                <w:sz w:val="21"/>
                <w:szCs w:val="21"/>
              </w:rPr>
              <w:t>późn</w:t>
            </w:r>
            <w:proofErr w:type="spellEnd"/>
            <w:r w:rsidR="00511669">
              <w:rPr>
                <w:rFonts w:ascii="Arial" w:eastAsia="Calibri" w:hAnsi="Arial" w:cs="Arial"/>
                <w:bCs/>
                <w:sz w:val="21"/>
                <w:szCs w:val="21"/>
              </w:rPr>
              <w:t xml:space="preserve">. zm. </w:t>
            </w:r>
          </w:p>
        </w:tc>
      </w:tr>
      <w:tr w:rsidR="000A3B14" w:rsidRPr="004D1B45" w:rsidTr="00DD4A10">
        <w:tc>
          <w:tcPr>
            <w:tcW w:w="3227" w:type="dxa"/>
            <w:tcBorders>
              <w:bottom w:val="single" w:sz="4" w:space="0" w:color="auto"/>
            </w:tcBorders>
          </w:tcPr>
          <w:p w:rsidR="000A3B14" w:rsidRPr="004D1B45" w:rsidRDefault="000A3B14" w:rsidP="00DD4A10">
            <w:pPr>
              <w:pStyle w:val="Arial10i50"/>
              <w:rPr>
                <w:rFonts w:cs="Arial"/>
                <w:szCs w:val="21"/>
              </w:rPr>
            </w:pP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:rsidR="000A3B14" w:rsidRPr="004D1B45" w:rsidRDefault="000A3B14" w:rsidP="00DD4A10">
            <w:pPr>
              <w:pStyle w:val="Arial10i50"/>
              <w:rPr>
                <w:rFonts w:cs="Arial"/>
                <w:szCs w:val="21"/>
              </w:rPr>
            </w:pPr>
          </w:p>
        </w:tc>
      </w:tr>
      <w:tr w:rsidR="000A3B14" w:rsidRPr="004D1B45" w:rsidTr="00DD4A10">
        <w:tc>
          <w:tcPr>
            <w:tcW w:w="3227" w:type="dxa"/>
            <w:tcBorders>
              <w:top w:val="single" w:sz="4" w:space="0" w:color="auto"/>
            </w:tcBorders>
          </w:tcPr>
          <w:p w:rsidR="000A3B14" w:rsidRPr="004D1B45" w:rsidRDefault="000A3B14" w:rsidP="00DD4A10">
            <w:pPr>
              <w:pStyle w:val="Arial10i50"/>
              <w:rPr>
                <w:rFonts w:cs="Arial"/>
                <w:szCs w:val="21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</w:tcBorders>
          </w:tcPr>
          <w:p w:rsidR="000A3B14" w:rsidRPr="004D1B45" w:rsidRDefault="000A3B14" w:rsidP="00DD4A10">
            <w:pPr>
              <w:pStyle w:val="Arial10i50"/>
              <w:rPr>
                <w:rFonts w:cs="Arial"/>
                <w:szCs w:val="21"/>
              </w:rPr>
            </w:pPr>
          </w:p>
        </w:tc>
      </w:tr>
      <w:tr w:rsidR="000A3B14" w:rsidRPr="004D1B45" w:rsidTr="00DD4A10">
        <w:tc>
          <w:tcPr>
            <w:tcW w:w="3227" w:type="dxa"/>
          </w:tcPr>
          <w:p w:rsidR="000A3B14" w:rsidRPr="004D1B45" w:rsidRDefault="000A3B14" w:rsidP="00DD4A10">
            <w:pPr>
              <w:pStyle w:val="Arial10i50"/>
              <w:rPr>
                <w:rFonts w:cs="Arial"/>
                <w:szCs w:val="21"/>
              </w:rPr>
            </w:pPr>
            <w:r w:rsidRPr="004D1B45">
              <w:rPr>
                <w:rFonts w:cs="Arial"/>
                <w:szCs w:val="21"/>
              </w:rPr>
              <w:t>Na podstawie</w:t>
            </w:r>
          </w:p>
        </w:tc>
        <w:tc>
          <w:tcPr>
            <w:tcW w:w="6379" w:type="dxa"/>
            <w:gridSpan w:val="2"/>
          </w:tcPr>
          <w:p w:rsidR="001810D9" w:rsidRDefault="001810D9" w:rsidP="001810D9">
            <w:pPr>
              <w:pStyle w:val="Arial10i50"/>
              <w:jc w:val="both"/>
              <w:rPr>
                <w:rFonts w:cs="Arial"/>
                <w:szCs w:val="21"/>
              </w:rPr>
            </w:pPr>
            <w:r>
              <w:rPr>
                <w:rFonts w:eastAsia="Calibri" w:cs="Arial"/>
                <w:szCs w:val="21"/>
              </w:rPr>
              <w:t>art. 41b ust.</w:t>
            </w:r>
            <w:r w:rsidR="000A3B14" w:rsidRPr="00517087">
              <w:rPr>
                <w:rFonts w:eastAsia="Calibri" w:cs="Arial"/>
                <w:szCs w:val="21"/>
              </w:rPr>
              <w:t xml:space="preserve"> </w:t>
            </w:r>
            <w:r w:rsidR="00A55958">
              <w:rPr>
                <w:rFonts w:eastAsia="Calibri" w:cs="Arial"/>
                <w:szCs w:val="21"/>
              </w:rPr>
              <w:t>4</w:t>
            </w:r>
            <w:r w:rsidR="000A3B14" w:rsidRPr="00BA2ED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0A3B14" w:rsidRPr="004D1B45">
              <w:rPr>
                <w:rFonts w:cs="Arial"/>
                <w:szCs w:val="21"/>
              </w:rPr>
              <w:t xml:space="preserve">ustawy z dnia </w:t>
            </w:r>
            <w:r>
              <w:rPr>
                <w:rFonts w:cs="Arial"/>
                <w:szCs w:val="21"/>
              </w:rPr>
              <w:t xml:space="preserve">24 kwietnia 2003 r. o działalności pożytku publicznego i o wolontariacie (tj. Dz. U. z 2016 r. poz. 1817 z </w:t>
            </w:r>
            <w:proofErr w:type="spellStart"/>
            <w:r>
              <w:rPr>
                <w:rFonts w:cs="Arial"/>
                <w:szCs w:val="21"/>
              </w:rPr>
              <w:t>późn</w:t>
            </w:r>
            <w:proofErr w:type="spellEnd"/>
            <w:r>
              <w:rPr>
                <w:rFonts w:cs="Arial"/>
                <w:szCs w:val="21"/>
              </w:rPr>
              <w:t>. zm.)</w:t>
            </w:r>
          </w:p>
          <w:p w:rsidR="001810D9" w:rsidRDefault="0056600D" w:rsidP="001810D9">
            <w:pPr>
              <w:pStyle w:val="Arial10i50"/>
              <w:jc w:val="both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Uchwały</w:t>
            </w:r>
            <w:r w:rsidR="001810D9">
              <w:rPr>
                <w:rFonts w:cs="Arial"/>
                <w:szCs w:val="21"/>
              </w:rPr>
              <w:t xml:space="preserve"> nr 2265/79/V/2015 Zarządu Województwa Śląskiego z</w:t>
            </w:r>
            <w:r>
              <w:rPr>
                <w:rFonts w:cs="Arial"/>
                <w:szCs w:val="21"/>
              </w:rPr>
              <w:t> </w:t>
            </w:r>
            <w:r w:rsidR="001810D9">
              <w:rPr>
                <w:rFonts w:cs="Arial"/>
                <w:szCs w:val="21"/>
              </w:rPr>
              <w:t>dnia 1 grudnia 2015 r. w sprawie trybu powołania członków Rady Działalności Pożytku Publicznego Województwa Śląskiego oraz organizacji i trybu działania Rady</w:t>
            </w:r>
          </w:p>
          <w:p w:rsidR="000A3B14" w:rsidRPr="004D1B45" w:rsidRDefault="000A3B14" w:rsidP="001810D9">
            <w:pPr>
              <w:pStyle w:val="Arial10i50"/>
              <w:jc w:val="both"/>
              <w:rPr>
                <w:rFonts w:cs="Arial"/>
                <w:szCs w:val="21"/>
              </w:rPr>
            </w:pPr>
          </w:p>
        </w:tc>
      </w:tr>
      <w:tr w:rsidR="000A3B14" w:rsidRPr="004D1B45" w:rsidTr="00DD4A10">
        <w:tc>
          <w:tcPr>
            <w:tcW w:w="3227" w:type="dxa"/>
            <w:tcBorders>
              <w:bottom w:val="single" w:sz="4" w:space="0" w:color="auto"/>
            </w:tcBorders>
          </w:tcPr>
          <w:p w:rsidR="000A3B14" w:rsidRPr="004D1B45" w:rsidRDefault="000A3B14" w:rsidP="00DD4A10">
            <w:pPr>
              <w:pStyle w:val="Arial10i50"/>
              <w:rPr>
                <w:rFonts w:cs="Arial"/>
                <w:szCs w:val="21"/>
              </w:rPr>
            </w:pP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:rsidR="000A3B14" w:rsidRPr="004D1B45" w:rsidRDefault="000A3B14" w:rsidP="00DD4A10">
            <w:pPr>
              <w:pStyle w:val="Arial10i50"/>
              <w:rPr>
                <w:rFonts w:cs="Arial"/>
                <w:szCs w:val="21"/>
              </w:rPr>
            </w:pPr>
          </w:p>
        </w:tc>
      </w:tr>
      <w:tr w:rsidR="000A3B14" w:rsidRPr="004D1B45" w:rsidTr="00DD4A10">
        <w:tc>
          <w:tcPr>
            <w:tcW w:w="9606" w:type="dxa"/>
            <w:gridSpan w:val="3"/>
          </w:tcPr>
          <w:p w:rsidR="000A3B14" w:rsidRDefault="000A3B14" w:rsidP="00DD4A10">
            <w:pPr>
              <w:pStyle w:val="Arial10i50"/>
              <w:jc w:val="center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 xml:space="preserve"> </w:t>
            </w:r>
          </w:p>
          <w:p w:rsidR="000A3B14" w:rsidRDefault="000A3B14" w:rsidP="00DD4A10">
            <w:pPr>
              <w:pStyle w:val="Arial10i50"/>
              <w:jc w:val="center"/>
              <w:rPr>
                <w:rFonts w:cs="Arial"/>
                <w:szCs w:val="21"/>
              </w:rPr>
            </w:pPr>
            <w:r w:rsidRPr="004D1B45">
              <w:rPr>
                <w:rFonts w:cs="Arial"/>
                <w:szCs w:val="21"/>
              </w:rPr>
              <w:t>§ 1</w:t>
            </w:r>
          </w:p>
          <w:p w:rsidR="000A3B14" w:rsidRPr="00517087" w:rsidRDefault="007A6E3E" w:rsidP="00DD4A10">
            <w:pPr>
              <w:pStyle w:val="NormalnyWeb"/>
              <w:spacing w:before="0" w:beforeAutospacing="0" w:after="0" w:afterAutospacing="0"/>
              <w:ind w:left="-108"/>
              <w:jc w:val="both"/>
              <w:rPr>
                <w:rStyle w:val="Pogrubienie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Pogrubienie"/>
                <w:rFonts w:ascii="Arial" w:hAnsi="Arial" w:cs="Arial"/>
                <w:b w:val="0"/>
                <w:sz w:val="21"/>
                <w:szCs w:val="21"/>
              </w:rPr>
              <w:t xml:space="preserve">W </w:t>
            </w:r>
            <w:r>
              <w:rPr>
                <w:rFonts w:ascii="Arial" w:eastAsia="Calibri" w:hAnsi="Arial" w:cs="Arial"/>
                <w:bCs/>
                <w:sz w:val="21"/>
                <w:szCs w:val="21"/>
              </w:rPr>
              <w:t xml:space="preserve"> Zarządzeniu nr 00012/2016 Marszałka Województwa Śląskiego z dnia 1 marca 2016 r. w sprawie utworzenia Rady Działalności Pożytku Pub</w:t>
            </w:r>
            <w:r w:rsidR="00A55958">
              <w:rPr>
                <w:rFonts w:ascii="Arial" w:eastAsia="Calibri" w:hAnsi="Arial" w:cs="Arial"/>
                <w:bCs/>
                <w:sz w:val="21"/>
                <w:szCs w:val="21"/>
              </w:rPr>
              <w:t>licznego Województwa Śląskiego</w:t>
            </w:r>
            <w:r w:rsidR="00FB3DCB">
              <w:rPr>
                <w:rFonts w:ascii="Arial" w:eastAsia="Calibri" w:hAnsi="Arial" w:cs="Arial"/>
                <w:bCs/>
                <w:sz w:val="21"/>
                <w:szCs w:val="21"/>
              </w:rPr>
              <w:t xml:space="preserve"> z </w:t>
            </w:r>
            <w:proofErr w:type="spellStart"/>
            <w:r w:rsidR="00FB3DCB">
              <w:rPr>
                <w:rFonts w:ascii="Arial" w:eastAsia="Calibri" w:hAnsi="Arial" w:cs="Arial"/>
                <w:bCs/>
                <w:sz w:val="21"/>
                <w:szCs w:val="21"/>
              </w:rPr>
              <w:t>późn</w:t>
            </w:r>
            <w:proofErr w:type="spellEnd"/>
            <w:r w:rsidR="00FB3DCB">
              <w:rPr>
                <w:rFonts w:ascii="Arial" w:eastAsia="Calibri" w:hAnsi="Arial" w:cs="Arial"/>
                <w:bCs/>
                <w:sz w:val="21"/>
                <w:szCs w:val="21"/>
              </w:rPr>
              <w:t xml:space="preserve">. zm. </w:t>
            </w:r>
            <w:r w:rsidR="002564EA">
              <w:rPr>
                <w:rFonts w:ascii="Arial" w:eastAsia="Calibri" w:hAnsi="Arial" w:cs="Arial"/>
                <w:bCs/>
                <w:sz w:val="21"/>
                <w:szCs w:val="21"/>
              </w:rPr>
              <w:t>§</w:t>
            </w:r>
            <w:r w:rsidR="00366827">
              <w:rPr>
                <w:rFonts w:ascii="Arial" w:eastAsia="Calibri" w:hAnsi="Arial" w:cs="Arial"/>
                <w:bCs/>
                <w:sz w:val="21"/>
                <w:szCs w:val="21"/>
              </w:rPr>
              <w:t xml:space="preserve"> </w:t>
            </w:r>
            <w:r w:rsidR="002564EA">
              <w:rPr>
                <w:rFonts w:ascii="Arial" w:eastAsia="Calibri" w:hAnsi="Arial" w:cs="Arial"/>
                <w:bCs/>
                <w:sz w:val="21"/>
                <w:szCs w:val="21"/>
              </w:rPr>
              <w:t>3</w:t>
            </w:r>
            <w:r w:rsidR="001C04A6">
              <w:rPr>
                <w:rFonts w:ascii="Arial" w:eastAsia="Calibri" w:hAnsi="Arial" w:cs="Arial"/>
                <w:bCs/>
                <w:sz w:val="21"/>
                <w:szCs w:val="21"/>
              </w:rPr>
              <w:t xml:space="preserve"> </w:t>
            </w:r>
            <w:r w:rsidR="00511669">
              <w:rPr>
                <w:rFonts w:ascii="Arial" w:eastAsia="Calibri" w:hAnsi="Arial" w:cs="Arial"/>
                <w:bCs/>
                <w:sz w:val="21"/>
                <w:szCs w:val="21"/>
              </w:rPr>
              <w:t xml:space="preserve">ust. 1 </w:t>
            </w:r>
            <w:r>
              <w:rPr>
                <w:rFonts w:ascii="Arial" w:eastAsia="Calibri" w:hAnsi="Arial" w:cs="Arial"/>
                <w:bCs/>
                <w:sz w:val="21"/>
                <w:szCs w:val="21"/>
              </w:rPr>
              <w:t>otrzymuje brzmienie:</w:t>
            </w:r>
          </w:p>
          <w:p w:rsidR="000A3B14" w:rsidRPr="004D1B45" w:rsidRDefault="000A3B14" w:rsidP="00DD4A10">
            <w:pPr>
              <w:pStyle w:val="Arial10i50"/>
              <w:ind w:left="-142" w:firstLine="142"/>
              <w:jc w:val="center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 xml:space="preserve"> </w:t>
            </w:r>
          </w:p>
        </w:tc>
      </w:tr>
    </w:tbl>
    <w:p w:rsidR="007A6E3E" w:rsidRPr="00C13D02" w:rsidRDefault="007A6E3E" w:rsidP="007A6E3E">
      <w:pPr>
        <w:pStyle w:val="Arial10i50"/>
        <w:ind w:left="142"/>
        <w:jc w:val="both"/>
        <w:rPr>
          <w:rFonts w:cs="Arial"/>
          <w:szCs w:val="21"/>
        </w:rPr>
      </w:pPr>
      <w:r w:rsidRPr="00C13D02">
        <w:rPr>
          <w:rFonts w:cs="Arial"/>
          <w:szCs w:val="21"/>
        </w:rPr>
        <w:t>W skład Rady wchodzą:</w:t>
      </w:r>
    </w:p>
    <w:p w:rsidR="007A6E3E" w:rsidRPr="00C13D02" w:rsidRDefault="007A6E3E" w:rsidP="007A6E3E">
      <w:pPr>
        <w:spacing w:after="0" w:line="240" w:lineRule="auto"/>
        <w:ind w:left="142"/>
        <w:jc w:val="both"/>
        <w:rPr>
          <w:rFonts w:ascii="Arial" w:hAnsi="Arial" w:cs="Arial"/>
          <w:sz w:val="21"/>
          <w:szCs w:val="21"/>
        </w:rPr>
      </w:pPr>
      <w:r w:rsidRPr="00C13D02">
        <w:rPr>
          <w:rFonts w:ascii="Arial" w:hAnsi="Arial" w:cs="Arial"/>
          <w:sz w:val="21"/>
          <w:szCs w:val="21"/>
        </w:rPr>
        <w:t>1) jeden przedstawiciel Wojewody Śląskiego:</w:t>
      </w:r>
    </w:p>
    <w:p w:rsidR="007A6E3E" w:rsidRPr="00C13D02" w:rsidRDefault="007A6E3E" w:rsidP="007A6E3E">
      <w:pPr>
        <w:pStyle w:val="Akapitzlist"/>
        <w:spacing w:after="0" w:line="240" w:lineRule="auto"/>
        <w:ind w:left="502"/>
        <w:jc w:val="both"/>
        <w:rPr>
          <w:rFonts w:ascii="Arial" w:hAnsi="Arial" w:cs="Arial"/>
          <w:sz w:val="21"/>
          <w:szCs w:val="21"/>
        </w:rPr>
      </w:pPr>
      <w:r w:rsidRPr="00C13D02">
        <w:rPr>
          <w:rFonts w:ascii="Arial" w:hAnsi="Arial" w:cs="Arial"/>
          <w:sz w:val="21"/>
          <w:szCs w:val="21"/>
        </w:rPr>
        <w:t>a) pan Norbert Kujawa</w:t>
      </w:r>
    </w:p>
    <w:p w:rsidR="007A6E3E" w:rsidRPr="00C13D02" w:rsidRDefault="007A6E3E" w:rsidP="007A6E3E">
      <w:pPr>
        <w:pStyle w:val="Akapitzlist"/>
        <w:spacing w:after="0" w:line="240" w:lineRule="auto"/>
        <w:ind w:left="502"/>
        <w:jc w:val="both"/>
        <w:rPr>
          <w:rFonts w:ascii="Arial" w:hAnsi="Arial" w:cs="Arial"/>
          <w:sz w:val="21"/>
          <w:szCs w:val="21"/>
        </w:rPr>
      </w:pPr>
    </w:p>
    <w:p w:rsidR="007A6E3E" w:rsidRPr="00C13D02" w:rsidRDefault="007A6E3E" w:rsidP="007A6E3E">
      <w:pPr>
        <w:spacing w:after="0" w:line="240" w:lineRule="auto"/>
        <w:ind w:left="142"/>
        <w:jc w:val="both"/>
        <w:rPr>
          <w:rFonts w:ascii="Arial" w:hAnsi="Arial" w:cs="Arial"/>
          <w:sz w:val="21"/>
          <w:szCs w:val="21"/>
        </w:rPr>
      </w:pPr>
      <w:r w:rsidRPr="00C13D02">
        <w:rPr>
          <w:rFonts w:ascii="Arial" w:hAnsi="Arial" w:cs="Arial"/>
          <w:sz w:val="21"/>
          <w:szCs w:val="21"/>
        </w:rPr>
        <w:t>2) pięciu przedstawicieli Sejmiku Województwa Śląskiego:</w:t>
      </w:r>
    </w:p>
    <w:p w:rsidR="007A6E3E" w:rsidRPr="00C13D02" w:rsidRDefault="007A6E3E" w:rsidP="007A6E3E">
      <w:pPr>
        <w:pStyle w:val="Akapitzlist"/>
        <w:spacing w:after="0" w:line="240" w:lineRule="auto"/>
        <w:ind w:left="502"/>
        <w:jc w:val="both"/>
        <w:rPr>
          <w:rFonts w:ascii="Arial" w:hAnsi="Arial" w:cs="Arial"/>
          <w:sz w:val="21"/>
          <w:szCs w:val="21"/>
        </w:rPr>
      </w:pPr>
      <w:r w:rsidRPr="00C13D02">
        <w:rPr>
          <w:rFonts w:ascii="Arial" w:hAnsi="Arial" w:cs="Arial"/>
          <w:sz w:val="21"/>
          <w:szCs w:val="21"/>
        </w:rPr>
        <w:t>a) pani Beata Kocik</w:t>
      </w:r>
    </w:p>
    <w:p w:rsidR="007A6E3E" w:rsidRPr="00C13D02" w:rsidRDefault="007A6E3E" w:rsidP="007A6E3E">
      <w:pPr>
        <w:pStyle w:val="Akapitzlist"/>
        <w:spacing w:after="0" w:line="240" w:lineRule="auto"/>
        <w:ind w:left="502"/>
        <w:jc w:val="both"/>
        <w:rPr>
          <w:rFonts w:ascii="Arial" w:hAnsi="Arial" w:cs="Arial"/>
          <w:sz w:val="21"/>
          <w:szCs w:val="21"/>
        </w:rPr>
      </w:pPr>
      <w:r w:rsidRPr="00C13D02">
        <w:rPr>
          <w:rFonts w:ascii="Arial" w:hAnsi="Arial" w:cs="Arial"/>
          <w:sz w:val="21"/>
          <w:szCs w:val="21"/>
        </w:rPr>
        <w:t>b) pani Danuta Kożusznik</w:t>
      </w:r>
    </w:p>
    <w:p w:rsidR="007A6E3E" w:rsidRPr="00C13D02" w:rsidRDefault="007A6E3E" w:rsidP="007A6E3E">
      <w:pPr>
        <w:pStyle w:val="Akapitzlist"/>
        <w:spacing w:after="0" w:line="240" w:lineRule="auto"/>
        <w:ind w:left="502"/>
        <w:jc w:val="both"/>
        <w:rPr>
          <w:rFonts w:ascii="Arial" w:hAnsi="Arial" w:cs="Arial"/>
          <w:sz w:val="21"/>
          <w:szCs w:val="21"/>
        </w:rPr>
      </w:pPr>
      <w:r w:rsidRPr="00C13D02">
        <w:rPr>
          <w:rFonts w:ascii="Arial" w:hAnsi="Arial" w:cs="Arial"/>
          <w:sz w:val="21"/>
          <w:szCs w:val="21"/>
        </w:rPr>
        <w:t>c) pani Martyna Starc-Jażdżyk</w:t>
      </w:r>
    </w:p>
    <w:p w:rsidR="007A6E3E" w:rsidRPr="00C13D02" w:rsidRDefault="007A6E3E" w:rsidP="007A6E3E">
      <w:pPr>
        <w:pStyle w:val="Akapitzlist"/>
        <w:spacing w:after="0" w:line="240" w:lineRule="auto"/>
        <w:ind w:left="502"/>
        <w:jc w:val="both"/>
        <w:rPr>
          <w:rFonts w:ascii="Arial" w:hAnsi="Arial" w:cs="Arial"/>
          <w:sz w:val="21"/>
          <w:szCs w:val="21"/>
        </w:rPr>
      </w:pPr>
      <w:r w:rsidRPr="00C13D02">
        <w:rPr>
          <w:rFonts w:ascii="Arial" w:hAnsi="Arial" w:cs="Arial"/>
          <w:sz w:val="21"/>
          <w:szCs w:val="21"/>
        </w:rPr>
        <w:t>d) pani Aniela Jany</w:t>
      </w:r>
    </w:p>
    <w:p w:rsidR="007A6E3E" w:rsidRPr="00C13D02" w:rsidRDefault="007A6E3E" w:rsidP="007A6E3E">
      <w:pPr>
        <w:pStyle w:val="Akapitzlist"/>
        <w:spacing w:after="0" w:line="240" w:lineRule="auto"/>
        <w:ind w:left="502"/>
        <w:jc w:val="both"/>
        <w:rPr>
          <w:rFonts w:ascii="Arial" w:hAnsi="Arial" w:cs="Arial"/>
          <w:sz w:val="21"/>
          <w:szCs w:val="21"/>
        </w:rPr>
      </w:pPr>
      <w:r w:rsidRPr="00C13D02">
        <w:rPr>
          <w:rFonts w:ascii="Arial" w:hAnsi="Arial" w:cs="Arial"/>
          <w:sz w:val="21"/>
          <w:szCs w:val="21"/>
        </w:rPr>
        <w:t>e) pan Stanisław Dzwonnik</w:t>
      </w:r>
    </w:p>
    <w:p w:rsidR="007A6E3E" w:rsidRPr="00C13D02" w:rsidRDefault="007A6E3E" w:rsidP="007A6E3E">
      <w:pPr>
        <w:pStyle w:val="Akapitzlist"/>
        <w:spacing w:after="0" w:line="240" w:lineRule="auto"/>
        <w:ind w:left="502"/>
        <w:jc w:val="both"/>
        <w:rPr>
          <w:rFonts w:ascii="Arial" w:hAnsi="Arial" w:cs="Arial"/>
          <w:sz w:val="21"/>
          <w:szCs w:val="21"/>
        </w:rPr>
      </w:pPr>
    </w:p>
    <w:p w:rsidR="007A6E3E" w:rsidRPr="00C13D02" w:rsidRDefault="007A6E3E" w:rsidP="007A6E3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13D02">
        <w:rPr>
          <w:rFonts w:ascii="Arial" w:hAnsi="Arial" w:cs="Arial"/>
          <w:sz w:val="21"/>
          <w:szCs w:val="21"/>
        </w:rPr>
        <w:t>3) sześciu przedstawicieli Marszałka Województwa Śląskiego:</w:t>
      </w:r>
    </w:p>
    <w:p w:rsidR="007A6E3E" w:rsidRPr="00C13D02" w:rsidRDefault="007A6E3E" w:rsidP="007A6E3E">
      <w:pPr>
        <w:pStyle w:val="Akapitzlist"/>
        <w:spacing w:after="0" w:line="240" w:lineRule="auto"/>
        <w:ind w:left="502"/>
        <w:jc w:val="both"/>
        <w:rPr>
          <w:rFonts w:ascii="Arial" w:hAnsi="Arial" w:cs="Arial"/>
          <w:sz w:val="21"/>
          <w:szCs w:val="21"/>
        </w:rPr>
      </w:pPr>
      <w:r w:rsidRPr="00C13D02">
        <w:rPr>
          <w:rFonts w:ascii="Arial" w:hAnsi="Arial" w:cs="Arial"/>
          <w:sz w:val="21"/>
          <w:szCs w:val="21"/>
        </w:rPr>
        <w:lastRenderedPageBreak/>
        <w:t>a) pani Katarzyna Błaszczyk-Domańska</w:t>
      </w:r>
    </w:p>
    <w:p w:rsidR="007A6E3E" w:rsidRPr="00DC2145" w:rsidRDefault="007A6E3E" w:rsidP="007A6E3E">
      <w:pPr>
        <w:pStyle w:val="Akapitzlist"/>
        <w:spacing w:after="0" w:line="240" w:lineRule="auto"/>
        <w:ind w:left="502"/>
        <w:jc w:val="both"/>
        <w:rPr>
          <w:rFonts w:ascii="Arial" w:hAnsi="Arial" w:cs="Arial"/>
          <w:sz w:val="21"/>
          <w:szCs w:val="21"/>
        </w:rPr>
      </w:pPr>
      <w:r w:rsidRPr="00C13D02">
        <w:rPr>
          <w:rFonts w:ascii="Arial" w:hAnsi="Arial" w:cs="Arial"/>
          <w:sz w:val="21"/>
          <w:szCs w:val="21"/>
        </w:rPr>
        <w:t xml:space="preserve">b) pani </w:t>
      </w:r>
      <w:r w:rsidR="00DC2145" w:rsidRPr="00DC2145">
        <w:rPr>
          <w:rFonts w:ascii="Arial" w:hAnsi="Arial" w:cs="Arial"/>
          <w:sz w:val="21"/>
          <w:szCs w:val="21"/>
        </w:rPr>
        <w:t>Hanna Tutaj</w:t>
      </w:r>
    </w:p>
    <w:p w:rsidR="007A6E3E" w:rsidRPr="00C13D02" w:rsidRDefault="007A6E3E" w:rsidP="007A6E3E">
      <w:pPr>
        <w:pStyle w:val="Akapitzlist"/>
        <w:spacing w:after="0" w:line="240" w:lineRule="auto"/>
        <w:ind w:left="502"/>
        <w:jc w:val="both"/>
        <w:rPr>
          <w:rFonts w:ascii="Arial" w:hAnsi="Arial" w:cs="Arial"/>
          <w:sz w:val="21"/>
          <w:szCs w:val="21"/>
        </w:rPr>
      </w:pPr>
      <w:r w:rsidRPr="00C13D02">
        <w:rPr>
          <w:rFonts w:ascii="Arial" w:hAnsi="Arial" w:cs="Arial"/>
          <w:sz w:val="21"/>
          <w:szCs w:val="21"/>
        </w:rPr>
        <w:t>c) pani Karolina Pluszke</w:t>
      </w:r>
    </w:p>
    <w:p w:rsidR="007A6E3E" w:rsidRPr="00C13D02" w:rsidRDefault="007A6E3E" w:rsidP="007A6E3E">
      <w:pPr>
        <w:pStyle w:val="Akapitzlist"/>
        <w:spacing w:after="0" w:line="240" w:lineRule="auto"/>
        <w:ind w:left="502"/>
        <w:jc w:val="both"/>
        <w:rPr>
          <w:rFonts w:ascii="Arial" w:hAnsi="Arial" w:cs="Arial"/>
          <w:sz w:val="21"/>
          <w:szCs w:val="21"/>
        </w:rPr>
      </w:pPr>
      <w:r w:rsidRPr="00C13D02">
        <w:rPr>
          <w:rFonts w:ascii="Arial" w:hAnsi="Arial" w:cs="Arial"/>
          <w:sz w:val="21"/>
          <w:szCs w:val="21"/>
        </w:rPr>
        <w:t xml:space="preserve">d) pani </w:t>
      </w:r>
      <w:r w:rsidRPr="00DC2145">
        <w:rPr>
          <w:rFonts w:ascii="Arial" w:hAnsi="Arial" w:cs="Arial"/>
          <w:sz w:val="21"/>
          <w:szCs w:val="21"/>
        </w:rPr>
        <w:t>Katarzyna Kuczyńska-Budka</w:t>
      </w:r>
    </w:p>
    <w:p w:rsidR="007A6E3E" w:rsidRPr="00C13D02" w:rsidRDefault="007A6E3E" w:rsidP="007A6E3E">
      <w:pPr>
        <w:pStyle w:val="Akapitzlist"/>
        <w:spacing w:after="0" w:line="240" w:lineRule="auto"/>
        <w:ind w:left="502"/>
        <w:jc w:val="both"/>
        <w:rPr>
          <w:rFonts w:ascii="Arial" w:hAnsi="Arial" w:cs="Arial"/>
          <w:sz w:val="21"/>
          <w:szCs w:val="21"/>
        </w:rPr>
      </w:pPr>
      <w:r w:rsidRPr="00C13D02">
        <w:rPr>
          <w:rFonts w:ascii="Arial" w:hAnsi="Arial" w:cs="Arial"/>
          <w:sz w:val="21"/>
          <w:szCs w:val="21"/>
        </w:rPr>
        <w:t>e) pani Arnika Kluska</w:t>
      </w:r>
    </w:p>
    <w:p w:rsidR="007A6E3E" w:rsidRPr="00C13D02" w:rsidRDefault="007A6E3E" w:rsidP="007A6E3E">
      <w:pPr>
        <w:pStyle w:val="Akapitzlist"/>
        <w:spacing w:after="0" w:line="240" w:lineRule="auto"/>
        <w:ind w:left="502"/>
        <w:jc w:val="both"/>
        <w:rPr>
          <w:rFonts w:ascii="Arial" w:hAnsi="Arial" w:cs="Arial"/>
          <w:sz w:val="21"/>
          <w:szCs w:val="21"/>
        </w:rPr>
      </w:pPr>
      <w:r w:rsidRPr="00C13D02">
        <w:rPr>
          <w:rFonts w:ascii="Arial" w:hAnsi="Arial" w:cs="Arial"/>
          <w:sz w:val="21"/>
          <w:szCs w:val="21"/>
        </w:rPr>
        <w:t>f)</w:t>
      </w:r>
      <w:r w:rsidR="00C13D02">
        <w:rPr>
          <w:rFonts w:ascii="Arial" w:hAnsi="Arial" w:cs="Arial"/>
          <w:sz w:val="21"/>
          <w:szCs w:val="21"/>
        </w:rPr>
        <w:t xml:space="preserve"> </w:t>
      </w:r>
      <w:r w:rsidRPr="00C13D02">
        <w:rPr>
          <w:rFonts w:ascii="Arial" w:hAnsi="Arial" w:cs="Arial"/>
          <w:sz w:val="21"/>
          <w:szCs w:val="21"/>
        </w:rPr>
        <w:t xml:space="preserve"> pani Anna Markiewicz</w:t>
      </w:r>
    </w:p>
    <w:p w:rsidR="007A6E3E" w:rsidRPr="00C13D02" w:rsidRDefault="007A6E3E" w:rsidP="007A6E3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7A6E3E" w:rsidRPr="00C13D02" w:rsidRDefault="007A6E3E" w:rsidP="007A6E3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13D02">
        <w:rPr>
          <w:rFonts w:ascii="Arial" w:hAnsi="Arial" w:cs="Arial"/>
          <w:sz w:val="21"/>
          <w:szCs w:val="21"/>
        </w:rPr>
        <w:t>4) piętnastu przedstawicieli organizacji pozarządowych oraz</w:t>
      </w:r>
      <w:r w:rsidR="001C04A6">
        <w:rPr>
          <w:rFonts w:ascii="Arial" w:hAnsi="Arial" w:cs="Arial"/>
          <w:sz w:val="21"/>
          <w:szCs w:val="21"/>
        </w:rPr>
        <w:t xml:space="preserve"> podmiotów wymienionych w art. </w:t>
      </w:r>
      <w:r w:rsidRPr="00C13D02">
        <w:rPr>
          <w:rFonts w:ascii="Arial" w:hAnsi="Arial" w:cs="Arial"/>
          <w:sz w:val="21"/>
          <w:szCs w:val="21"/>
        </w:rPr>
        <w:t xml:space="preserve">3 ust. 3, prowadzących działalność na terenie województwa śląskiego: </w:t>
      </w:r>
    </w:p>
    <w:p w:rsidR="007A6E3E" w:rsidRPr="00C13D02" w:rsidRDefault="007A6E3E" w:rsidP="007A6E3E">
      <w:p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C13D02">
        <w:rPr>
          <w:rFonts w:ascii="Arial" w:hAnsi="Arial" w:cs="Arial"/>
          <w:sz w:val="21"/>
          <w:szCs w:val="21"/>
        </w:rPr>
        <w:t>a) pan Jan Garncarz</w:t>
      </w:r>
    </w:p>
    <w:p w:rsidR="007A6E3E" w:rsidRPr="00C13D02" w:rsidRDefault="007A6E3E" w:rsidP="007A6E3E">
      <w:p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C13D02">
        <w:rPr>
          <w:rFonts w:ascii="Arial" w:hAnsi="Arial" w:cs="Arial"/>
          <w:sz w:val="21"/>
          <w:szCs w:val="21"/>
        </w:rPr>
        <w:t>b) pan Marcin Stempniak</w:t>
      </w:r>
    </w:p>
    <w:p w:rsidR="007A6E3E" w:rsidRPr="00C13D02" w:rsidRDefault="007A6E3E" w:rsidP="007A6E3E">
      <w:p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C13D02">
        <w:rPr>
          <w:rFonts w:ascii="Arial" w:hAnsi="Arial" w:cs="Arial"/>
          <w:sz w:val="21"/>
          <w:szCs w:val="21"/>
        </w:rPr>
        <w:t xml:space="preserve">c) </w:t>
      </w:r>
      <w:r w:rsidR="001C04A6">
        <w:rPr>
          <w:rFonts w:ascii="Arial" w:hAnsi="Arial" w:cs="Arial"/>
          <w:sz w:val="21"/>
          <w:szCs w:val="21"/>
        </w:rPr>
        <w:t>pani Anna Poraj</w:t>
      </w:r>
    </w:p>
    <w:p w:rsidR="007A6E3E" w:rsidRPr="00C13D02" w:rsidRDefault="007A6E3E" w:rsidP="007A6E3E">
      <w:p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C13D02">
        <w:rPr>
          <w:rFonts w:ascii="Arial" w:hAnsi="Arial" w:cs="Arial"/>
          <w:sz w:val="21"/>
          <w:szCs w:val="21"/>
        </w:rPr>
        <w:t>d) pani Anna Kruczek</w:t>
      </w:r>
    </w:p>
    <w:p w:rsidR="007A6E3E" w:rsidRPr="00C13D02" w:rsidRDefault="007A6E3E" w:rsidP="007A6E3E">
      <w:p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C13D02">
        <w:rPr>
          <w:rFonts w:ascii="Arial" w:hAnsi="Arial" w:cs="Arial"/>
          <w:sz w:val="21"/>
          <w:szCs w:val="21"/>
        </w:rPr>
        <w:t>e) pan Łukasz Gorczyński</w:t>
      </w:r>
    </w:p>
    <w:p w:rsidR="007A6E3E" w:rsidRPr="00C13D02" w:rsidRDefault="007A6E3E" w:rsidP="007A6E3E">
      <w:p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C13D02">
        <w:rPr>
          <w:rFonts w:ascii="Arial" w:hAnsi="Arial" w:cs="Arial"/>
          <w:sz w:val="21"/>
          <w:szCs w:val="21"/>
        </w:rPr>
        <w:t>f) pan Andrzej Gillner</w:t>
      </w:r>
    </w:p>
    <w:p w:rsidR="007A6E3E" w:rsidRPr="00C13D02" w:rsidRDefault="007A6E3E" w:rsidP="007A6E3E">
      <w:p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C13D02">
        <w:rPr>
          <w:rFonts w:ascii="Arial" w:hAnsi="Arial" w:cs="Arial"/>
          <w:sz w:val="21"/>
          <w:szCs w:val="21"/>
        </w:rPr>
        <w:t>g) pani Anna Peterko</w:t>
      </w:r>
    </w:p>
    <w:p w:rsidR="007A6E3E" w:rsidRPr="00C13D02" w:rsidRDefault="007A6E3E" w:rsidP="007A6E3E">
      <w:p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C13D02">
        <w:rPr>
          <w:rFonts w:ascii="Arial" w:hAnsi="Arial" w:cs="Arial"/>
          <w:sz w:val="21"/>
          <w:szCs w:val="21"/>
        </w:rPr>
        <w:t>h) pani Iwona Sosnowska-Wieczorek</w:t>
      </w:r>
    </w:p>
    <w:p w:rsidR="007A6E3E" w:rsidRPr="00C13D02" w:rsidRDefault="007A6E3E" w:rsidP="007A6E3E">
      <w:p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C13D02">
        <w:rPr>
          <w:rFonts w:ascii="Arial" w:hAnsi="Arial" w:cs="Arial"/>
          <w:sz w:val="21"/>
          <w:szCs w:val="21"/>
        </w:rPr>
        <w:t>i) pani Alina Bednarz</w:t>
      </w:r>
    </w:p>
    <w:p w:rsidR="007A6E3E" w:rsidRPr="00C13D02" w:rsidRDefault="007A6E3E" w:rsidP="007A6E3E">
      <w:p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C13D02">
        <w:rPr>
          <w:rFonts w:ascii="Arial" w:hAnsi="Arial" w:cs="Arial"/>
          <w:sz w:val="21"/>
          <w:szCs w:val="21"/>
        </w:rPr>
        <w:t>j) pani Sonia Rzeczkowska</w:t>
      </w:r>
    </w:p>
    <w:p w:rsidR="007A6E3E" w:rsidRPr="00C13D02" w:rsidRDefault="007A6E3E" w:rsidP="007A6E3E">
      <w:p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C13D02">
        <w:rPr>
          <w:rFonts w:ascii="Arial" w:hAnsi="Arial" w:cs="Arial"/>
          <w:sz w:val="21"/>
          <w:szCs w:val="21"/>
        </w:rPr>
        <w:t>k) pan Piotr Dominiak</w:t>
      </w:r>
    </w:p>
    <w:p w:rsidR="007A6E3E" w:rsidRPr="00C13D02" w:rsidRDefault="007A6E3E" w:rsidP="007A6E3E">
      <w:p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C13D02">
        <w:rPr>
          <w:rFonts w:ascii="Arial" w:hAnsi="Arial" w:cs="Arial"/>
          <w:sz w:val="21"/>
          <w:szCs w:val="21"/>
        </w:rPr>
        <w:t>l) pani Jolanta Czernicka-Siwecka</w:t>
      </w:r>
    </w:p>
    <w:p w:rsidR="007A6E3E" w:rsidRPr="00C13D02" w:rsidRDefault="007A6E3E" w:rsidP="007A6E3E">
      <w:p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C13D02">
        <w:rPr>
          <w:rFonts w:ascii="Arial" w:hAnsi="Arial" w:cs="Arial"/>
          <w:sz w:val="21"/>
          <w:szCs w:val="21"/>
        </w:rPr>
        <w:t>m) pan Marcin Adamczyk</w:t>
      </w:r>
    </w:p>
    <w:p w:rsidR="007A6E3E" w:rsidRPr="00C13D02" w:rsidRDefault="007A6E3E" w:rsidP="007A6E3E">
      <w:p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C13D02">
        <w:rPr>
          <w:rFonts w:ascii="Arial" w:hAnsi="Arial" w:cs="Arial"/>
          <w:sz w:val="21"/>
          <w:szCs w:val="21"/>
        </w:rPr>
        <w:t>n) pan Jacek Trochimowicz</w:t>
      </w:r>
    </w:p>
    <w:p w:rsidR="007A6E3E" w:rsidRPr="00C13D02" w:rsidRDefault="007A6E3E" w:rsidP="007A6E3E">
      <w:p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C13D02">
        <w:rPr>
          <w:rFonts w:ascii="Arial" w:hAnsi="Arial" w:cs="Arial"/>
          <w:sz w:val="21"/>
          <w:szCs w:val="21"/>
        </w:rPr>
        <w:t>o) pan Mateusz Eichner”</w:t>
      </w:r>
    </w:p>
    <w:p w:rsidR="007A6E3E" w:rsidRDefault="007A6E3E" w:rsidP="007A6E3E">
      <w:pPr>
        <w:pStyle w:val="Arial10i50"/>
        <w:ind w:left="502"/>
        <w:jc w:val="both"/>
        <w:rPr>
          <w:rFonts w:cs="Arial"/>
          <w:szCs w:val="21"/>
        </w:rPr>
      </w:pPr>
    </w:p>
    <w:p w:rsidR="000A3B14" w:rsidRDefault="000A3B14" w:rsidP="000A3B14">
      <w:pPr>
        <w:pStyle w:val="Arial10i50"/>
        <w:ind w:left="142"/>
        <w:jc w:val="center"/>
        <w:rPr>
          <w:rFonts w:cs="Arial"/>
          <w:szCs w:val="21"/>
        </w:rPr>
      </w:pPr>
    </w:p>
    <w:p w:rsidR="000A3B14" w:rsidRPr="004D1B45" w:rsidRDefault="007A6E3E" w:rsidP="000A3B14">
      <w:pPr>
        <w:pStyle w:val="Arial10i50"/>
        <w:ind w:left="142"/>
        <w:jc w:val="center"/>
        <w:rPr>
          <w:rFonts w:cs="Arial"/>
          <w:szCs w:val="21"/>
        </w:rPr>
      </w:pPr>
      <w:r>
        <w:rPr>
          <w:rFonts w:cs="Arial"/>
          <w:szCs w:val="21"/>
        </w:rPr>
        <w:t>§ 2</w:t>
      </w:r>
    </w:p>
    <w:p w:rsidR="000A3B14" w:rsidRPr="004D1B45" w:rsidRDefault="000A3B14" w:rsidP="000A3B14">
      <w:pPr>
        <w:pStyle w:val="Arial10i50"/>
        <w:ind w:left="142"/>
        <w:rPr>
          <w:rFonts w:cs="Arial"/>
          <w:szCs w:val="21"/>
        </w:rPr>
      </w:pPr>
      <w:r w:rsidRPr="004D1B45">
        <w:rPr>
          <w:rFonts w:cs="Arial"/>
          <w:szCs w:val="21"/>
        </w:rPr>
        <w:t>Wykonanie zarządzenia powierza się</w:t>
      </w:r>
      <w:r>
        <w:rPr>
          <w:rFonts w:cs="Arial"/>
          <w:szCs w:val="21"/>
        </w:rPr>
        <w:t xml:space="preserve"> Dyrektorowi </w:t>
      </w:r>
      <w:r w:rsidR="007A6E3E">
        <w:rPr>
          <w:rFonts w:cs="Arial"/>
          <w:szCs w:val="21"/>
        </w:rPr>
        <w:t>Wydziału Dialogu</w:t>
      </w:r>
      <w:r>
        <w:rPr>
          <w:rFonts w:cs="Arial"/>
          <w:szCs w:val="21"/>
        </w:rPr>
        <w:t>.</w:t>
      </w:r>
    </w:p>
    <w:p w:rsidR="000A3B14" w:rsidRDefault="000A3B14" w:rsidP="000A3B14">
      <w:pPr>
        <w:pStyle w:val="Arial10i50"/>
        <w:ind w:left="142"/>
        <w:rPr>
          <w:rFonts w:cs="Arial"/>
          <w:szCs w:val="21"/>
        </w:rPr>
      </w:pPr>
    </w:p>
    <w:p w:rsidR="00C13D02" w:rsidRPr="004D1B45" w:rsidRDefault="00C13D02" w:rsidP="000A3B14">
      <w:pPr>
        <w:pStyle w:val="Arial10i50"/>
        <w:ind w:left="142"/>
        <w:rPr>
          <w:rFonts w:cs="Arial"/>
          <w:szCs w:val="21"/>
        </w:rPr>
      </w:pPr>
    </w:p>
    <w:p w:rsidR="000A3B14" w:rsidRPr="004D1B45" w:rsidRDefault="00C13D02" w:rsidP="000A3B14">
      <w:pPr>
        <w:pStyle w:val="Arial10i50"/>
        <w:ind w:left="142"/>
        <w:jc w:val="center"/>
        <w:rPr>
          <w:rFonts w:cs="Arial"/>
          <w:szCs w:val="21"/>
        </w:rPr>
      </w:pPr>
      <w:r>
        <w:rPr>
          <w:rFonts w:cs="Arial"/>
          <w:szCs w:val="21"/>
        </w:rPr>
        <w:t>§ 3</w:t>
      </w:r>
    </w:p>
    <w:p w:rsidR="000A3B14" w:rsidRPr="005C536C" w:rsidRDefault="000A3B14" w:rsidP="000A3B14">
      <w:pPr>
        <w:pStyle w:val="Arial10i50"/>
        <w:ind w:left="142"/>
        <w:rPr>
          <w:rFonts w:cs="Arial"/>
          <w:szCs w:val="21"/>
        </w:rPr>
      </w:pPr>
      <w:r w:rsidRPr="005C536C">
        <w:rPr>
          <w:rFonts w:cs="Arial"/>
          <w:szCs w:val="21"/>
        </w:rPr>
        <w:t>Zarządzenie wc</w:t>
      </w:r>
      <w:r>
        <w:rPr>
          <w:rFonts w:cs="Arial"/>
          <w:szCs w:val="21"/>
        </w:rPr>
        <w:t>hodzi w życie z dniem podpisania.</w:t>
      </w:r>
    </w:p>
    <w:p w:rsidR="000A3B14" w:rsidRPr="005C536C" w:rsidRDefault="000A3B14" w:rsidP="000A3B14">
      <w:pPr>
        <w:pStyle w:val="Arial10i50"/>
        <w:ind w:left="142"/>
        <w:rPr>
          <w:rFonts w:cs="Arial"/>
          <w:szCs w:val="21"/>
        </w:rPr>
      </w:pPr>
    </w:p>
    <w:p w:rsidR="000A3B14" w:rsidRDefault="000A3B14" w:rsidP="000A3B14">
      <w:pPr>
        <w:pStyle w:val="Arial10i5"/>
        <w:rPr>
          <w:rFonts w:cs="Arial"/>
          <w:szCs w:val="21"/>
        </w:rPr>
      </w:pPr>
    </w:p>
    <w:p w:rsidR="000A3B14" w:rsidRDefault="000A3B14" w:rsidP="000A3B14">
      <w:pPr>
        <w:pStyle w:val="Arial10i5"/>
        <w:rPr>
          <w:rFonts w:cs="Arial"/>
          <w:szCs w:val="21"/>
        </w:rPr>
      </w:pPr>
    </w:p>
    <w:sectPr w:rsidR="000A3B14" w:rsidSect="00BD1F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36" w:right="992" w:bottom="1400" w:left="1321" w:header="851" w:footer="22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CB9" w:rsidRDefault="00FB1CB9" w:rsidP="00996FEA">
      <w:pPr>
        <w:spacing w:after="0" w:line="240" w:lineRule="auto"/>
      </w:pPr>
      <w:r>
        <w:separator/>
      </w:r>
    </w:p>
  </w:endnote>
  <w:endnote w:type="continuationSeparator" w:id="0">
    <w:p w:rsidR="00FB1CB9" w:rsidRDefault="00FB1CB9" w:rsidP="00996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FCC" w:rsidRDefault="00BD1FC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72088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1FCC" w:rsidRDefault="00BD1FCC">
        <w:pPr>
          <w:pStyle w:val="Stopka"/>
          <w:jc w:val="center"/>
        </w:pPr>
        <w:r>
          <w:ptab w:relativeTo="margin" w:alignment="center" w:leader="none"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50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1FCC" w:rsidRDefault="00BD1FC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5766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0BEF" w:rsidRDefault="00610BEF">
        <w:pPr>
          <w:pStyle w:val="Stopka"/>
        </w:pPr>
        <w:r>
          <w:ptab w:relativeTo="margin" w:alignment="right" w:leader="none"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50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0BEF" w:rsidRDefault="00610B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CB9" w:rsidRDefault="00FB1CB9" w:rsidP="00996FEA">
      <w:pPr>
        <w:spacing w:after="0" w:line="240" w:lineRule="auto"/>
      </w:pPr>
      <w:r>
        <w:separator/>
      </w:r>
    </w:p>
  </w:footnote>
  <w:footnote w:type="continuationSeparator" w:id="0">
    <w:p w:rsidR="00FB1CB9" w:rsidRDefault="00FB1CB9" w:rsidP="00996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FCC" w:rsidRDefault="00BD1FC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FCC" w:rsidRDefault="00BD1FC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FCC" w:rsidRDefault="00BD1F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52372"/>
    <w:multiLevelType w:val="hybridMultilevel"/>
    <w:tmpl w:val="8782F4A8"/>
    <w:lvl w:ilvl="0" w:tplc="AD64626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49A5055"/>
    <w:multiLevelType w:val="hybridMultilevel"/>
    <w:tmpl w:val="B5F615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FEA"/>
    <w:rsid w:val="00000245"/>
    <w:rsid w:val="00030E5F"/>
    <w:rsid w:val="00041C94"/>
    <w:rsid w:val="00045C57"/>
    <w:rsid w:val="00055D8B"/>
    <w:rsid w:val="000A3B14"/>
    <w:rsid w:val="000B77E8"/>
    <w:rsid w:val="00123DB4"/>
    <w:rsid w:val="001810D9"/>
    <w:rsid w:val="00184224"/>
    <w:rsid w:val="0019216C"/>
    <w:rsid w:val="001C04A6"/>
    <w:rsid w:val="001F29D8"/>
    <w:rsid w:val="00206A42"/>
    <w:rsid w:val="002564EA"/>
    <w:rsid w:val="00272D2D"/>
    <w:rsid w:val="002B7893"/>
    <w:rsid w:val="00301E8D"/>
    <w:rsid w:val="00312FCD"/>
    <w:rsid w:val="00327D32"/>
    <w:rsid w:val="00347C6E"/>
    <w:rsid w:val="0036501B"/>
    <w:rsid w:val="00366827"/>
    <w:rsid w:val="003A1FF8"/>
    <w:rsid w:val="003E260F"/>
    <w:rsid w:val="003E54BE"/>
    <w:rsid w:val="003E765E"/>
    <w:rsid w:val="00403DCF"/>
    <w:rsid w:val="00422C37"/>
    <w:rsid w:val="004A54EC"/>
    <w:rsid w:val="004B5094"/>
    <w:rsid w:val="004D1B45"/>
    <w:rsid w:val="00500640"/>
    <w:rsid w:val="00511669"/>
    <w:rsid w:val="00517087"/>
    <w:rsid w:val="0056600D"/>
    <w:rsid w:val="0059683C"/>
    <w:rsid w:val="005C536C"/>
    <w:rsid w:val="00610BEF"/>
    <w:rsid w:val="00623B9D"/>
    <w:rsid w:val="00655B8A"/>
    <w:rsid w:val="006A760A"/>
    <w:rsid w:val="006E5BBB"/>
    <w:rsid w:val="007048AF"/>
    <w:rsid w:val="00705D9F"/>
    <w:rsid w:val="007159D3"/>
    <w:rsid w:val="00744A40"/>
    <w:rsid w:val="007711BD"/>
    <w:rsid w:val="0077472B"/>
    <w:rsid w:val="007759DA"/>
    <w:rsid w:val="0078290C"/>
    <w:rsid w:val="007931F4"/>
    <w:rsid w:val="007A6E3E"/>
    <w:rsid w:val="007C1DF1"/>
    <w:rsid w:val="00852ADC"/>
    <w:rsid w:val="008D7FC5"/>
    <w:rsid w:val="009039E6"/>
    <w:rsid w:val="00953357"/>
    <w:rsid w:val="00957C40"/>
    <w:rsid w:val="00963EDB"/>
    <w:rsid w:val="00970703"/>
    <w:rsid w:val="009724DC"/>
    <w:rsid w:val="00985405"/>
    <w:rsid w:val="00996FEA"/>
    <w:rsid w:val="009B0AD5"/>
    <w:rsid w:val="009D3C04"/>
    <w:rsid w:val="009D4CC3"/>
    <w:rsid w:val="00A464D6"/>
    <w:rsid w:val="00A4735D"/>
    <w:rsid w:val="00A55958"/>
    <w:rsid w:val="00BA1260"/>
    <w:rsid w:val="00BD1FCC"/>
    <w:rsid w:val="00BD5EB8"/>
    <w:rsid w:val="00C01FFB"/>
    <w:rsid w:val="00C13D02"/>
    <w:rsid w:val="00C71939"/>
    <w:rsid w:val="00CA3736"/>
    <w:rsid w:val="00CA4B5F"/>
    <w:rsid w:val="00D00F9B"/>
    <w:rsid w:val="00D16222"/>
    <w:rsid w:val="00D41FD6"/>
    <w:rsid w:val="00D500AE"/>
    <w:rsid w:val="00D76AD7"/>
    <w:rsid w:val="00DB27C0"/>
    <w:rsid w:val="00DC2145"/>
    <w:rsid w:val="00DF12DA"/>
    <w:rsid w:val="00E01386"/>
    <w:rsid w:val="00E058EC"/>
    <w:rsid w:val="00E36344"/>
    <w:rsid w:val="00E52373"/>
    <w:rsid w:val="00E82C39"/>
    <w:rsid w:val="00E841A4"/>
    <w:rsid w:val="00E92CC3"/>
    <w:rsid w:val="00F67913"/>
    <w:rsid w:val="00F942EB"/>
    <w:rsid w:val="00FB1CB9"/>
    <w:rsid w:val="00FB3DCB"/>
    <w:rsid w:val="00FC4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63B2B2-B6A1-415A-AC4B-4D84FF540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55D8B"/>
  </w:style>
  <w:style w:type="paragraph" w:styleId="Nagwek6">
    <w:name w:val="heading 6"/>
    <w:basedOn w:val="Normalny"/>
    <w:next w:val="Normalny"/>
    <w:link w:val="Nagwek6Znak"/>
    <w:qFormat/>
    <w:rsid w:val="00D00F9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6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6FEA"/>
  </w:style>
  <w:style w:type="paragraph" w:styleId="Stopka">
    <w:name w:val="footer"/>
    <w:basedOn w:val="Normalny"/>
    <w:link w:val="StopkaZnak"/>
    <w:uiPriority w:val="99"/>
    <w:unhideWhenUsed/>
    <w:rsid w:val="00996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FEA"/>
  </w:style>
  <w:style w:type="paragraph" w:styleId="Tekstdymka">
    <w:name w:val="Balloon Text"/>
    <w:basedOn w:val="Normalny"/>
    <w:link w:val="TekstdymkaZnak"/>
    <w:uiPriority w:val="99"/>
    <w:semiHidden/>
    <w:unhideWhenUsed/>
    <w:rsid w:val="00996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FE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52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10i5Znak">
    <w:name w:val="Arial_10i5 Znak"/>
    <w:basedOn w:val="Domylnaczcionkaakapitu"/>
    <w:link w:val="Arial10i5"/>
    <w:rsid w:val="00055D8B"/>
    <w:rPr>
      <w:rFonts w:ascii="Arial" w:hAnsi="Arial"/>
      <w:color w:val="000000"/>
      <w:sz w:val="21"/>
    </w:rPr>
  </w:style>
  <w:style w:type="paragraph" w:customStyle="1" w:styleId="Arial10i5">
    <w:name w:val="Arial_10i5"/>
    <w:link w:val="Arial10i5Znak"/>
    <w:qFormat/>
    <w:rsid w:val="00055D8B"/>
    <w:pPr>
      <w:spacing w:after="210" w:line="268" w:lineRule="exact"/>
    </w:pPr>
    <w:rPr>
      <w:rFonts w:ascii="Arial" w:hAnsi="Arial"/>
      <w:color w:val="000000"/>
      <w:sz w:val="21"/>
    </w:rPr>
  </w:style>
  <w:style w:type="paragraph" w:styleId="Bezodstpw">
    <w:name w:val="No Spacing"/>
    <w:link w:val="BezodstpwZnak"/>
    <w:uiPriority w:val="1"/>
    <w:rsid w:val="00E52373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E52373"/>
  </w:style>
  <w:style w:type="paragraph" w:customStyle="1" w:styleId="Styl1">
    <w:name w:val="Styl1"/>
    <w:basedOn w:val="Arial10i5"/>
    <w:rsid w:val="00E36344"/>
    <w:pPr>
      <w:spacing w:after="0"/>
    </w:pPr>
  </w:style>
  <w:style w:type="paragraph" w:customStyle="1" w:styleId="ArialBold10i5">
    <w:name w:val="ArialBold_10i5"/>
    <w:link w:val="ArialBold10i5Znak"/>
    <w:qFormat/>
    <w:rsid w:val="00055D8B"/>
    <w:pPr>
      <w:spacing w:after="210" w:line="268" w:lineRule="exact"/>
    </w:pPr>
    <w:rPr>
      <w:rFonts w:ascii="Arial" w:hAnsi="Arial"/>
      <w:b/>
      <w:color w:val="000000"/>
      <w:sz w:val="21"/>
    </w:rPr>
  </w:style>
  <w:style w:type="character" w:customStyle="1" w:styleId="ArialBold10i5Znak">
    <w:name w:val="ArialBold_10i5 Znak"/>
    <w:basedOn w:val="Domylnaczcionkaakapitu"/>
    <w:link w:val="ArialBold10i5"/>
    <w:rsid w:val="00055D8B"/>
    <w:rPr>
      <w:rFonts w:ascii="Arial" w:hAnsi="Arial"/>
      <w:b/>
      <w:color w:val="000000"/>
      <w:sz w:val="21"/>
    </w:rPr>
  </w:style>
  <w:style w:type="paragraph" w:customStyle="1" w:styleId="Arial10i50">
    <w:name w:val="Arial_10i5_0"/>
    <w:link w:val="Arial10i50Znak"/>
    <w:qFormat/>
    <w:rsid w:val="00852ADC"/>
    <w:pPr>
      <w:spacing w:after="0" w:line="268" w:lineRule="exact"/>
    </w:pPr>
    <w:rPr>
      <w:rFonts w:ascii="Arial" w:hAnsi="Arial"/>
      <w:color w:val="000000"/>
      <w:sz w:val="21"/>
    </w:rPr>
  </w:style>
  <w:style w:type="character" w:customStyle="1" w:styleId="Arial10i50Znak">
    <w:name w:val="Arial_10i5_0 Znak"/>
    <w:basedOn w:val="Arial10i5Znak"/>
    <w:link w:val="Arial10i50"/>
    <w:rsid w:val="00852ADC"/>
    <w:rPr>
      <w:rFonts w:ascii="Arial" w:hAnsi="Arial"/>
      <w:color w:val="000000"/>
      <w:sz w:val="21"/>
    </w:rPr>
  </w:style>
  <w:style w:type="paragraph" w:styleId="NormalnyWeb">
    <w:name w:val="Normal (Web)"/>
    <w:basedOn w:val="Normalny"/>
    <w:uiPriority w:val="99"/>
    <w:unhideWhenUsed/>
    <w:rsid w:val="00517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17087"/>
    <w:rPr>
      <w:b/>
      <w:bCs/>
    </w:rPr>
  </w:style>
  <w:style w:type="character" w:customStyle="1" w:styleId="Nagwek6Znak">
    <w:name w:val="Nagłówek 6 Znak"/>
    <w:basedOn w:val="Domylnaczcionkaakapitu"/>
    <w:link w:val="Nagwek6"/>
    <w:rsid w:val="00D00F9B"/>
    <w:rPr>
      <w:rFonts w:ascii="Times New Roman" w:eastAsia="Times New Roman" w:hAnsi="Times New Roman" w:cs="Times New Roman"/>
      <w:b/>
      <w:bCs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10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10D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10D9"/>
    <w:rPr>
      <w:vertAlign w:val="superscript"/>
    </w:rPr>
  </w:style>
  <w:style w:type="paragraph" w:styleId="Akapitzlist">
    <w:name w:val="List Paragraph"/>
    <w:basedOn w:val="Normalny"/>
    <w:uiPriority w:val="34"/>
    <w:rsid w:val="007A6E3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711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11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11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1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11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Leśniak Rafał</dc:creator>
  <cp:lastModifiedBy>Tutaj Hanna</cp:lastModifiedBy>
  <cp:revision>10</cp:revision>
  <cp:lastPrinted>2017-12-18T09:42:00Z</cp:lastPrinted>
  <dcterms:created xsi:type="dcterms:W3CDTF">2017-12-18T07:43:00Z</dcterms:created>
  <dcterms:modified xsi:type="dcterms:W3CDTF">2018-07-03T11:54:00Z</dcterms:modified>
</cp:coreProperties>
</file>