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E61AB8">
        <w:rPr>
          <w:rFonts w:ascii="Times New Roman" w:hAnsi="Times New Roman"/>
          <w:b/>
          <w:bCs/>
          <w:sz w:val="24"/>
          <w:szCs w:val="24"/>
        </w:rPr>
        <w:t xml:space="preserve"> 770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E61AB8">
        <w:rPr>
          <w:rFonts w:ascii="Times New Roman" w:hAnsi="Times New Roman"/>
          <w:b/>
          <w:bCs/>
          <w:sz w:val="24"/>
          <w:szCs w:val="24"/>
        </w:rPr>
        <w:t>186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E61AB8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/2017</w:t>
      </w: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Województwa Śląskiego</w:t>
      </w:r>
    </w:p>
    <w:p w:rsidR="00D333AD" w:rsidRDefault="00D333AD" w:rsidP="00D333AD">
      <w:pPr>
        <w:tabs>
          <w:tab w:val="left" w:pos="1940"/>
          <w:tab w:val="center" w:pos="487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E61AB8">
        <w:rPr>
          <w:rFonts w:ascii="Times New Roman" w:hAnsi="Times New Roman"/>
          <w:b/>
          <w:bCs/>
          <w:sz w:val="24"/>
          <w:szCs w:val="24"/>
        </w:rPr>
        <w:t>11.04.</w:t>
      </w:r>
      <w:r>
        <w:rPr>
          <w:rFonts w:ascii="Times New Roman" w:hAnsi="Times New Roman"/>
          <w:b/>
          <w:bCs/>
          <w:sz w:val="24"/>
          <w:szCs w:val="24"/>
        </w:rPr>
        <w:t>2017 roku</w:t>
      </w:r>
    </w:p>
    <w:p w:rsidR="00D333AD" w:rsidRDefault="00D333AD" w:rsidP="00D333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</w:t>
      </w: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przyznania nagrody rocznej za 2016 rok dla Dyrektora Wojewódzkiego Ośrodka Ruchu Drogowego  w Katowicach.</w:t>
      </w:r>
    </w:p>
    <w:p w:rsidR="00D333AD" w:rsidRDefault="00D333AD" w:rsidP="00D33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3AD" w:rsidRPr="00034949" w:rsidRDefault="00D333AD" w:rsidP="00D333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949">
        <w:rPr>
          <w:rFonts w:ascii="Times New Roman" w:hAnsi="Times New Roman"/>
          <w:sz w:val="20"/>
          <w:szCs w:val="20"/>
        </w:rPr>
        <w:t>Na podstawie:</w:t>
      </w:r>
    </w:p>
    <w:p w:rsidR="000E4E30" w:rsidRPr="00034949" w:rsidRDefault="00D333AD" w:rsidP="00D333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949">
        <w:rPr>
          <w:rFonts w:ascii="Times New Roman" w:hAnsi="Times New Roman" w:cs="Times New Roman"/>
          <w:sz w:val="20"/>
          <w:szCs w:val="20"/>
        </w:rPr>
        <w:t>art.41 ust.2 pkt. 6</w:t>
      </w:r>
      <w:r w:rsidRPr="0003494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34949">
        <w:rPr>
          <w:rFonts w:ascii="Times New Roman" w:hAnsi="Times New Roman" w:cs="Times New Roman"/>
          <w:sz w:val="20"/>
          <w:szCs w:val="20"/>
        </w:rPr>
        <w:t xml:space="preserve">ustawy z dnia 5 czerwca 1998 r. o samorządzie województwa (tekst jednolity </w:t>
      </w:r>
      <w:proofErr w:type="spellStart"/>
      <w:r w:rsidRPr="00034949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034949">
        <w:rPr>
          <w:rFonts w:ascii="Times New Roman" w:hAnsi="Times New Roman" w:cs="Times New Roman"/>
          <w:sz w:val="20"/>
          <w:szCs w:val="20"/>
        </w:rPr>
        <w:t>. z 2016 r. poz. 486</w:t>
      </w:r>
      <w:r w:rsidR="00070C1F" w:rsidRPr="0003494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70C1F" w:rsidRPr="0003494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70C1F" w:rsidRPr="00034949">
        <w:rPr>
          <w:rFonts w:ascii="Times New Roman" w:hAnsi="Times New Roman" w:cs="Times New Roman"/>
          <w:sz w:val="20"/>
          <w:szCs w:val="20"/>
        </w:rPr>
        <w:t xml:space="preserve">. zm. </w:t>
      </w:r>
      <w:r w:rsidRPr="00034949">
        <w:rPr>
          <w:rFonts w:ascii="Times New Roman" w:hAnsi="Times New Roman" w:cs="Times New Roman"/>
          <w:sz w:val="20"/>
          <w:szCs w:val="20"/>
        </w:rPr>
        <w:t>) w związku z art. 6 ust.1 ustawy z dnia 3 marca 2000 r. o wynagradzaniu osób kierujących niektórymi podmiotami prawnymi (tekst jednolity Dz. U. z 2015 roku  poz. 2099</w:t>
      </w:r>
      <w:r w:rsidR="00D553F0" w:rsidRPr="00034949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D553F0" w:rsidRPr="0003494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553F0" w:rsidRPr="000349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553F0" w:rsidRPr="00034949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34949">
        <w:rPr>
          <w:rFonts w:ascii="Times New Roman" w:hAnsi="Times New Roman" w:cs="Times New Roman"/>
          <w:sz w:val="20"/>
          <w:szCs w:val="20"/>
        </w:rPr>
        <w:t>), zgodnie z</w:t>
      </w:r>
      <w:r w:rsidR="00C94D6D" w:rsidRPr="00034949">
        <w:rPr>
          <w:rFonts w:ascii="Times New Roman" w:hAnsi="Times New Roman" w:cs="Times New Roman"/>
          <w:sz w:val="20"/>
          <w:szCs w:val="20"/>
        </w:rPr>
        <w:t> </w:t>
      </w:r>
      <w:r w:rsidRPr="00034949">
        <w:rPr>
          <w:rFonts w:ascii="Times New Roman" w:hAnsi="Times New Roman" w:cs="Times New Roman"/>
          <w:sz w:val="20"/>
          <w:szCs w:val="20"/>
        </w:rPr>
        <w:t xml:space="preserve">art.118 ustawy Prawo o ruchu drogowym (tekst jednolity: </w:t>
      </w:r>
      <w:proofErr w:type="spellStart"/>
      <w:r w:rsidRPr="00034949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034949">
        <w:rPr>
          <w:rFonts w:ascii="Times New Roman" w:hAnsi="Times New Roman" w:cs="Times New Roman"/>
          <w:sz w:val="20"/>
          <w:szCs w:val="20"/>
        </w:rPr>
        <w:t xml:space="preserve">. z </w:t>
      </w:r>
      <w:r w:rsidRPr="00034949">
        <w:rPr>
          <w:rFonts w:ascii="Times New Roman" w:hAnsi="Times New Roman"/>
          <w:sz w:val="20"/>
          <w:szCs w:val="20"/>
        </w:rPr>
        <w:t>201</w:t>
      </w:r>
      <w:r w:rsidR="000E4E30" w:rsidRPr="00034949">
        <w:rPr>
          <w:rFonts w:ascii="Times New Roman" w:hAnsi="Times New Roman"/>
          <w:sz w:val="20"/>
          <w:szCs w:val="20"/>
        </w:rPr>
        <w:t>7</w:t>
      </w:r>
      <w:r w:rsidRPr="00034949">
        <w:rPr>
          <w:rFonts w:ascii="Times New Roman" w:hAnsi="Times New Roman" w:cs="Times New Roman"/>
          <w:sz w:val="20"/>
          <w:szCs w:val="20"/>
        </w:rPr>
        <w:t xml:space="preserve"> r. poz. </w:t>
      </w:r>
      <w:r w:rsidRPr="00034949">
        <w:rPr>
          <w:rFonts w:ascii="Times New Roman" w:hAnsi="Times New Roman"/>
          <w:sz w:val="20"/>
          <w:szCs w:val="20"/>
        </w:rPr>
        <w:t>1</w:t>
      </w:r>
      <w:r w:rsidR="000E4E30" w:rsidRPr="00034949">
        <w:rPr>
          <w:rFonts w:ascii="Times New Roman" w:hAnsi="Times New Roman"/>
          <w:sz w:val="20"/>
          <w:szCs w:val="20"/>
        </w:rPr>
        <w:t>28</w:t>
      </w:r>
      <w:r w:rsidRPr="00034949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03494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349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34949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34949">
        <w:rPr>
          <w:rFonts w:ascii="Times New Roman" w:hAnsi="Times New Roman" w:cs="Times New Roman"/>
          <w:sz w:val="20"/>
          <w:szCs w:val="20"/>
        </w:rPr>
        <w:t>) oraz uchwały nr</w:t>
      </w:r>
      <w:r w:rsidR="000E4E30" w:rsidRPr="00034949">
        <w:rPr>
          <w:rFonts w:ascii="Times New Roman" w:hAnsi="Times New Roman"/>
          <w:sz w:val="20"/>
          <w:szCs w:val="20"/>
        </w:rPr>
        <w:t> 562/177/V/2017 Zarządu Województwa Śląskiego z dnia 15.03.2017 r. w sprawie przyjęcia zasad wynagradzania, nagradzania oraz przyznawania innych świadczeń wynikających ze stosunku pracy dla dyrektorów samorządowych wojewódzkich osób prawnych.</w:t>
      </w:r>
    </w:p>
    <w:p w:rsidR="000E4E30" w:rsidRDefault="000E4E30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 Województwa Śląskiego</w:t>
      </w: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</w:t>
      </w: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3AD" w:rsidRPr="008E7F2C" w:rsidRDefault="00D333AD" w:rsidP="00D333AD">
      <w:pPr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Przyznać Panu </w:t>
      </w:r>
      <w:r>
        <w:rPr>
          <w:rFonts w:ascii="Times New Roman" w:hAnsi="Times New Roman"/>
          <w:b/>
          <w:sz w:val="24"/>
          <w:szCs w:val="24"/>
        </w:rPr>
        <w:t xml:space="preserve">Romanowi Bańczykowi </w:t>
      </w:r>
      <w:r>
        <w:rPr>
          <w:rFonts w:ascii="Times New Roman" w:hAnsi="Times New Roman"/>
          <w:sz w:val="24"/>
          <w:szCs w:val="24"/>
        </w:rPr>
        <w:t>- Dyrektorowi Wojewódzkiego Ośrodka Ruchu Drogowego w Katowicach - nagrodę roczną za 201</w:t>
      </w:r>
      <w:r w:rsidR="00283E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 w wysokości </w:t>
      </w:r>
      <w:r w:rsidRPr="0034418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 </w:t>
      </w:r>
      <w:r w:rsidRPr="0034418E">
        <w:rPr>
          <w:rFonts w:ascii="Times New Roman" w:hAnsi="Times New Roman"/>
          <w:b/>
          <w:sz w:val="24"/>
          <w:szCs w:val="24"/>
        </w:rPr>
        <w:t>040</w:t>
      </w:r>
      <w:r>
        <w:rPr>
          <w:rFonts w:ascii="Times New Roman" w:hAnsi="Times New Roman"/>
          <w:b/>
          <w:sz w:val="24"/>
          <w:szCs w:val="24"/>
        </w:rPr>
        <w:t>,00</w:t>
      </w:r>
      <w:r w:rsidRPr="0034418E">
        <w:rPr>
          <w:rFonts w:ascii="Times New Roman" w:hAnsi="Times New Roman"/>
          <w:b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 xml:space="preserve">(słownie: jedenaście tysięcy czterdzieści złotych) </w:t>
      </w:r>
      <w:r w:rsidRPr="00067AAB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7F2C">
        <w:rPr>
          <w:rFonts w:ascii="Times New Roman" w:hAnsi="Times New Roman"/>
          <w:sz w:val="24"/>
          <w:szCs w:val="24"/>
        </w:rPr>
        <w:t>która nie</w:t>
      </w:r>
      <w:r>
        <w:rPr>
          <w:rFonts w:ascii="Times New Roman" w:hAnsi="Times New Roman"/>
          <w:sz w:val="24"/>
          <w:szCs w:val="24"/>
        </w:rPr>
        <w:t> </w:t>
      </w:r>
      <w:r w:rsidRPr="008E7F2C">
        <w:rPr>
          <w:rFonts w:ascii="Times New Roman" w:hAnsi="Times New Roman"/>
          <w:sz w:val="24"/>
          <w:szCs w:val="24"/>
        </w:rPr>
        <w:t xml:space="preserve">przekracza trzykrotności przeciętnego miesięcznego wynagrodzenia dyrektorów samorządowych wojewódzkich osób prawnych, w roku kalendarzowym poprzedzającym przyznanie nagrody. </w:t>
      </w:r>
    </w:p>
    <w:p w:rsidR="00D333AD" w:rsidRDefault="00D333AD" w:rsidP="00D333AD">
      <w:pPr>
        <w:spacing w:after="0" w:line="240" w:lineRule="auto"/>
        <w:ind w:right="-235"/>
        <w:jc w:val="both"/>
        <w:rPr>
          <w:rFonts w:ascii="Times New Roman" w:hAnsi="Times New Roman"/>
          <w:sz w:val="24"/>
          <w:szCs w:val="24"/>
        </w:rPr>
      </w:pPr>
    </w:p>
    <w:p w:rsidR="00D333AD" w:rsidRDefault="00D333AD" w:rsidP="00D333A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 niniejszej Uchwały powierza się Marszałkowi Województwa Śląskiego.</w:t>
      </w:r>
    </w:p>
    <w:p w:rsidR="00D333AD" w:rsidRDefault="00D333AD" w:rsidP="00D33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3AD" w:rsidRDefault="00D333AD" w:rsidP="00D33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D333AD" w:rsidRDefault="00D333AD" w:rsidP="00D333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3AD" w:rsidRDefault="00D333AD" w:rsidP="00D3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D333AD" w:rsidRDefault="00D333AD" w:rsidP="00D333A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33AD" w:rsidRDefault="00D333AD" w:rsidP="00D333A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Wojciech </w:t>
      </w:r>
      <w:proofErr w:type="spellStart"/>
      <w:r>
        <w:rPr>
          <w:rFonts w:ascii="Times New Roman" w:eastAsia="SimSun" w:hAnsi="Times New Roman"/>
          <w:sz w:val="24"/>
          <w:szCs w:val="24"/>
        </w:rPr>
        <w:t>Saługa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- Marszałek Województwa  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 xml:space="preserve">  </w:t>
      </w:r>
      <w:r>
        <w:rPr>
          <w:rFonts w:ascii="Times New Roman" w:eastAsia="SimSun" w:hAnsi="Times New Roman"/>
          <w:sz w:val="24"/>
          <w:szCs w:val="24"/>
        </w:rPr>
        <w:tab/>
        <w:t>……………………</w:t>
      </w:r>
    </w:p>
    <w:p w:rsidR="00D333AD" w:rsidRDefault="00D333AD" w:rsidP="00D333A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D333AD" w:rsidRDefault="00D333AD" w:rsidP="00D333A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2. </w:t>
      </w:r>
      <w:r w:rsidR="006C1032">
        <w:rPr>
          <w:rFonts w:ascii="Times New Roman" w:eastAsia="SimSun" w:hAnsi="Times New Roman"/>
          <w:sz w:val="24"/>
          <w:szCs w:val="24"/>
        </w:rPr>
        <w:t>Michał Gramatyka</w:t>
      </w:r>
      <w:r>
        <w:rPr>
          <w:rFonts w:ascii="Times New Roman" w:eastAsia="SimSun" w:hAnsi="Times New Roman"/>
          <w:sz w:val="24"/>
          <w:szCs w:val="24"/>
        </w:rPr>
        <w:t xml:space="preserve"> - Wicemarszałek Województwa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>…………………....</w:t>
      </w:r>
    </w:p>
    <w:p w:rsidR="00D333AD" w:rsidRDefault="00D333AD" w:rsidP="00D333A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D333AD" w:rsidRDefault="00D333AD" w:rsidP="00D333A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Stanisław Dąbrowa  - Wicemarszałek Województwa                  ……………………</w:t>
      </w:r>
    </w:p>
    <w:p w:rsidR="00D333AD" w:rsidRDefault="00D333AD" w:rsidP="00D333A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D333AD" w:rsidRDefault="00D333AD" w:rsidP="00D333A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4. Henryk </w:t>
      </w:r>
      <w:proofErr w:type="spellStart"/>
      <w:r>
        <w:rPr>
          <w:rFonts w:ascii="Times New Roman" w:eastAsia="SimSun" w:hAnsi="Times New Roman"/>
          <w:sz w:val="24"/>
          <w:szCs w:val="24"/>
        </w:rPr>
        <w:t>Mercik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– Członek Zarządu  Województwa                    …………………....</w:t>
      </w:r>
    </w:p>
    <w:p w:rsidR="00D333AD" w:rsidRDefault="00D333AD" w:rsidP="00D333A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D333AD" w:rsidRDefault="00D333AD" w:rsidP="00D333AD">
      <w:pPr>
        <w:tabs>
          <w:tab w:val="left" w:pos="7371"/>
        </w:tabs>
        <w:spacing w:after="0" w:line="240" w:lineRule="auto"/>
      </w:pPr>
      <w:r>
        <w:rPr>
          <w:rFonts w:ascii="Times New Roman" w:eastAsia="SimSun" w:hAnsi="Times New Roman"/>
          <w:sz w:val="24"/>
          <w:szCs w:val="24"/>
        </w:rPr>
        <w:t>5. Kazimierz Karolczak  – Członek Zarządu   Województwa         …………………...</w:t>
      </w:r>
    </w:p>
    <w:p w:rsidR="00255A00" w:rsidRDefault="00255A00"/>
    <w:sectPr w:rsidR="00255A00" w:rsidSect="008A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4"/>
    <w:rsid w:val="00034949"/>
    <w:rsid w:val="00070C1F"/>
    <w:rsid w:val="000E4E30"/>
    <w:rsid w:val="00255A00"/>
    <w:rsid w:val="00283E04"/>
    <w:rsid w:val="005A6DC4"/>
    <w:rsid w:val="006C1032"/>
    <w:rsid w:val="00C94D6D"/>
    <w:rsid w:val="00CE7790"/>
    <w:rsid w:val="00D333AD"/>
    <w:rsid w:val="00D553F0"/>
    <w:rsid w:val="00E52DC3"/>
    <w:rsid w:val="00E61AB8"/>
    <w:rsid w:val="00F64666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Mikstacka Bożena</dc:creator>
  <cp:lastModifiedBy>Konderak Angelika</cp:lastModifiedBy>
  <cp:revision>2</cp:revision>
  <cp:lastPrinted>2017-03-24T12:53:00Z</cp:lastPrinted>
  <dcterms:created xsi:type="dcterms:W3CDTF">2017-04-19T07:32:00Z</dcterms:created>
  <dcterms:modified xsi:type="dcterms:W3CDTF">2017-04-19T07:32:00Z</dcterms:modified>
</cp:coreProperties>
</file>